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BCEC" w14:textId="05ABA958" w:rsidR="000205CC" w:rsidRPr="00BE1FDC" w:rsidRDefault="000205CC" w:rsidP="000205CC">
      <w:pPr>
        <w:pStyle w:val="paragraph"/>
        <w:spacing w:before="0" w:beforeAutospacing="0" w:after="0" w:afterAutospacing="0"/>
        <w:jc w:val="center"/>
        <w:textAlignment w:val="baseline"/>
        <w:rPr>
          <w:rFonts w:ascii="Segoe UI" w:hAnsi="Segoe UI" w:cs="Segoe UI"/>
        </w:rPr>
      </w:pPr>
      <w:r w:rsidRPr="00BE1FDC">
        <w:rPr>
          <w:rStyle w:val="normaltextrun"/>
          <w:rFonts w:ascii="Segoe UI" w:hAnsi="Segoe UI" w:cs="Segoe UI"/>
          <w:color w:val="0E101A"/>
        </w:rPr>
        <w:t xml:space="preserve">Father Rick’s One Minute Homily for Wednesday, the 4th Week in Lent </w:t>
      </w:r>
      <w:r w:rsidRPr="00BE1FDC">
        <w:rPr>
          <w:rStyle w:val="normaltextrun"/>
          <w:rFonts w:ascii="Segoe UI" w:hAnsi="Segoe UI" w:cs="Segoe UI"/>
          <w:color w:val="0E101A"/>
        </w:rPr>
        <w:br/>
        <w:t xml:space="preserve">March </w:t>
      </w:r>
      <w:r w:rsidR="00927EB3" w:rsidRPr="00BE1FDC">
        <w:rPr>
          <w:rStyle w:val="normaltextrun"/>
          <w:rFonts w:ascii="Segoe UI" w:hAnsi="Segoe UI" w:cs="Segoe UI"/>
          <w:color w:val="0E101A"/>
        </w:rPr>
        <w:t>13</w:t>
      </w:r>
      <w:r w:rsidRPr="00BE1FDC">
        <w:rPr>
          <w:rStyle w:val="normaltextrun"/>
          <w:rFonts w:ascii="Segoe UI" w:hAnsi="Segoe UI" w:cs="Segoe UI"/>
          <w:color w:val="0E101A"/>
        </w:rPr>
        <w:t>, 202</w:t>
      </w:r>
      <w:r w:rsidR="00927EB3" w:rsidRPr="00BE1FDC">
        <w:rPr>
          <w:rStyle w:val="normaltextrun"/>
          <w:rFonts w:ascii="Segoe UI" w:hAnsi="Segoe UI" w:cs="Segoe UI"/>
          <w:color w:val="0E101A"/>
        </w:rPr>
        <w:t xml:space="preserve">4, </w:t>
      </w:r>
      <w:r w:rsidRPr="00BE1FDC">
        <w:rPr>
          <w:rStyle w:val="normaltextrun"/>
          <w:rFonts w:ascii="Segoe UI" w:hAnsi="Segoe UI" w:cs="Segoe UI"/>
          <w:color w:val="0E101A"/>
        </w:rPr>
        <w:t xml:space="preserve">John 5:17-30 </w:t>
      </w:r>
      <w:r w:rsidRPr="00BE1FDC">
        <w:rPr>
          <w:rStyle w:val="normaltextrun"/>
          <w:rFonts w:ascii="Segoe UI" w:hAnsi="Segoe UI" w:cs="Segoe UI"/>
        </w:rPr>
        <w:t> </w:t>
      </w:r>
    </w:p>
    <w:p w14:paraId="0C6959EB" w14:textId="491D66E0" w:rsidR="000205CC" w:rsidRPr="00BE1FDC" w:rsidRDefault="00BE1FDC" w:rsidP="000205CC">
      <w:pPr>
        <w:pStyle w:val="paragraph"/>
        <w:spacing w:before="0" w:beforeAutospacing="0" w:after="0" w:afterAutospacing="0"/>
        <w:jc w:val="center"/>
        <w:textAlignment w:val="baseline"/>
        <w:rPr>
          <w:rFonts w:ascii="Segoe UI" w:hAnsi="Segoe UI" w:cs="Segoe UI"/>
        </w:rPr>
      </w:pPr>
      <w:hyperlink r:id="rId5" w:history="1">
        <w:r w:rsidRPr="00BE1FDC">
          <w:rPr>
            <w:rStyle w:val="Hyperlink"/>
            <w:rFonts w:ascii="Segoe UI" w:hAnsi="Segoe UI" w:cs="Segoe UI"/>
          </w:rPr>
          <w:t>https://bible.usccb.org/bible/readings/031324.cfm</w:t>
        </w:r>
      </w:hyperlink>
      <w:r w:rsidRPr="00BE1FDC">
        <w:rPr>
          <w:rFonts w:ascii="Segoe UI" w:hAnsi="Segoe UI" w:cs="Segoe UI"/>
        </w:rPr>
        <w:t xml:space="preserve"> </w:t>
      </w:r>
    </w:p>
    <w:p w14:paraId="40AB37FB" w14:textId="77777777" w:rsidR="000205CC" w:rsidRPr="00BE1FDC" w:rsidRDefault="000205CC" w:rsidP="000205CC">
      <w:pPr>
        <w:pStyle w:val="paragraph"/>
        <w:spacing w:before="0" w:beforeAutospacing="0" w:after="0" w:afterAutospacing="0"/>
        <w:textAlignment w:val="baseline"/>
        <w:rPr>
          <w:rStyle w:val="normaltextrun"/>
          <w:rFonts w:ascii="Segoe UI" w:hAnsi="Segoe UI" w:cs="Segoe UI"/>
          <w:color w:val="0E101A"/>
        </w:rPr>
      </w:pPr>
    </w:p>
    <w:p w14:paraId="038F6716" w14:textId="150B5949" w:rsidR="000205CC" w:rsidRPr="00BE1FDC" w:rsidRDefault="0066560A" w:rsidP="000205CC">
      <w:pPr>
        <w:pStyle w:val="paragraph"/>
        <w:spacing w:before="0" w:beforeAutospacing="0" w:after="0" w:afterAutospacing="0"/>
        <w:jc w:val="center"/>
        <w:textAlignment w:val="baseline"/>
        <w:rPr>
          <w:rStyle w:val="eop"/>
          <w:rFonts w:ascii="Segoe UI" w:hAnsi="Segoe UI" w:cs="Segoe UI"/>
          <w:b/>
          <w:bCs/>
        </w:rPr>
      </w:pPr>
      <w:r w:rsidRPr="00BE1FDC">
        <w:rPr>
          <w:rStyle w:val="eop"/>
          <w:rFonts w:ascii="Segoe UI" w:hAnsi="Segoe UI" w:cs="Segoe UI"/>
          <w:b/>
          <w:bCs/>
        </w:rPr>
        <w:t>Do Nothing On Your Own</w:t>
      </w:r>
      <w:r w:rsidR="000205CC" w:rsidRPr="00BE1FDC">
        <w:rPr>
          <w:rStyle w:val="eop"/>
          <w:rFonts w:ascii="Segoe UI" w:hAnsi="Segoe UI" w:cs="Segoe UI"/>
          <w:b/>
          <w:bCs/>
        </w:rPr>
        <w:t>.</w:t>
      </w:r>
    </w:p>
    <w:p w14:paraId="2F7274BC" w14:textId="77777777" w:rsidR="000205CC" w:rsidRPr="00BE1FDC" w:rsidRDefault="000205CC" w:rsidP="000205CC">
      <w:pPr>
        <w:pStyle w:val="paragraph"/>
        <w:spacing w:before="0" w:beforeAutospacing="0" w:after="0" w:afterAutospacing="0"/>
        <w:jc w:val="center"/>
        <w:textAlignment w:val="baseline"/>
        <w:rPr>
          <w:rStyle w:val="eop"/>
          <w:rFonts w:ascii="Segoe UI" w:hAnsi="Segoe UI" w:cs="Segoe UI"/>
        </w:rPr>
      </w:pPr>
    </w:p>
    <w:p w14:paraId="4EF76233" w14:textId="436DC767" w:rsidR="0066560A" w:rsidRPr="00BE1FDC" w:rsidRDefault="00BD75C1" w:rsidP="0066560A">
      <w:pPr>
        <w:pStyle w:val="paragraph"/>
        <w:spacing w:before="0" w:beforeAutospacing="0" w:after="0" w:afterAutospacing="0"/>
        <w:textAlignment w:val="baseline"/>
        <w:rPr>
          <w:rFonts w:ascii="Segoe UI" w:hAnsi="Segoe UI" w:cs="Segoe UI"/>
        </w:rPr>
      </w:pPr>
      <w:r>
        <w:rPr>
          <w:rStyle w:val="normaltextrun"/>
          <w:rFonts w:ascii="Segoe UI" w:hAnsi="Segoe UI" w:cs="Segoe UI"/>
          <w:color w:val="0E101A"/>
        </w:rPr>
        <w:t>Think of</w:t>
      </w:r>
      <w:r w:rsidR="0066560A" w:rsidRPr="00BE1FDC">
        <w:rPr>
          <w:rStyle w:val="normaltextrun"/>
          <w:rFonts w:ascii="Segoe UI" w:hAnsi="Segoe UI" w:cs="Segoe UI"/>
          <w:color w:val="0E101A"/>
        </w:rPr>
        <w:t xml:space="preserve"> the messes we create when we act on our own. Unfortunately, I am aware of those times. Perhaps you are</w:t>
      </w:r>
      <w:r w:rsidR="00D6456F">
        <w:rPr>
          <w:rStyle w:val="normaltextrun"/>
          <w:rFonts w:ascii="Segoe UI" w:hAnsi="Segoe UI" w:cs="Segoe UI"/>
          <w:color w:val="0E101A"/>
        </w:rPr>
        <w:t>,</w:t>
      </w:r>
      <w:r w:rsidR="0066560A" w:rsidRPr="00BE1FDC">
        <w:rPr>
          <w:rStyle w:val="normaltextrun"/>
          <w:rFonts w:ascii="Segoe UI" w:hAnsi="Segoe UI" w:cs="Segoe UI"/>
          <w:color w:val="0E101A"/>
        </w:rPr>
        <w:t xml:space="preserve"> too, but I don’t always recognize them. So here is the clue that I act alone without Jesus – my heart lacks peace and tranquility. When tension and stress take over, watch out. Something terrible is about to happen if we act on compulsion. However, you may remember </w:t>
      </w:r>
      <w:r w:rsidR="007B1D7D">
        <w:rPr>
          <w:rStyle w:val="normaltextrun"/>
          <w:rFonts w:ascii="Segoe UI" w:hAnsi="Segoe UI" w:cs="Segoe UI"/>
          <w:color w:val="0E101A"/>
        </w:rPr>
        <w:t xml:space="preserve">when </w:t>
      </w:r>
      <w:r w:rsidR="0066560A" w:rsidRPr="00BE1FDC">
        <w:rPr>
          <w:rStyle w:val="normaltextrun"/>
          <w:rFonts w:ascii="Segoe UI" w:hAnsi="Segoe UI" w:cs="Segoe UI"/>
          <w:color w:val="0E101A"/>
        </w:rPr>
        <w:t>Will Smith most likely acted out of compulsion when he slapped Chris Rock at the Oscars. </w:t>
      </w:r>
      <w:r w:rsidR="0066560A" w:rsidRPr="00BE1FDC">
        <w:rPr>
          <w:rStyle w:val="eop"/>
          <w:rFonts w:ascii="Segoe UI" w:hAnsi="Segoe UI" w:cs="Segoe UI"/>
          <w:color w:val="0E101A"/>
        </w:rPr>
        <w:t> </w:t>
      </w:r>
    </w:p>
    <w:p w14:paraId="037F1346" w14:textId="77777777" w:rsidR="0066560A" w:rsidRPr="00BE1FDC" w:rsidRDefault="0066560A" w:rsidP="0066560A">
      <w:pPr>
        <w:pStyle w:val="paragraph"/>
        <w:spacing w:before="0" w:beforeAutospacing="0" w:after="0" w:afterAutospacing="0"/>
        <w:textAlignment w:val="baseline"/>
        <w:rPr>
          <w:rFonts w:ascii="Segoe UI" w:hAnsi="Segoe UI" w:cs="Segoe UI"/>
        </w:rPr>
      </w:pPr>
      <w:r w:rsidRPr="00BE1FDC">
        <w:rPr>
          <w:rStyle w:val="eop"/>
          <w:rFonts w:ascii="Segoe UI" w:hAnsi="Segoe UI" w:cs="Segoe UI"/>
        </w:rPr>
        <w:t> </w:t>
      </w:r>
    </w:p>
    <w:p w14:paraId="6BE1DFCF" w14:textId="3B83568E" w:rsidR="0066560A" w:rsidRPr="00BE1FDC" w:rsidRDefault="0066560A" w:rsidP="0066560A">
      <w:pPr>
        <w:pStyle w:val="paragraph"/>
        <w:spacing w:before="0" w:beforeAutospacing="0" w:after="0" w:afterAutospacing="0"/>
        <w:textAlignment w:val="baseline"/>
        <w:rPr>
          <w:rFonts w:ascii="Segoe UI" w:hAnsi="Segoe UI" w:cs="Segoe UI"/>
        </w:rPr>
      </w:pPr>
      <w:r w:rsidRPr="00BE1FDC">
        <w:rPr>
          <w:rStyle w:val="normaltextrun"/>
          <w:rFonts w:ascii="Segoe UI" w:hAnsi="Segoe UI" w:cs="Segoe UI"/>
          <w:color w:val="0E101A"/>
        </w:rPr>
        <w:t>Let’s learn from Jesus.  </w:t>
      </w:r>
      <w:r w:rsidRPr="00BE1FDC">
        <w:rPr>
          <w:rStyle w:val="eop"/>
          <w:rFonts w:ascii="Segoe UI" w:hAnsi="Segoe UI" w:cs="Segoe UI"/>
          <w:color w:val="0E101A"/>
        </w:rPr>
        <w:t> </w:t>
      </w:r>
    </w:p>
    <w:p w14:paraId="272F9792" w14:textId="20DC1253" w:rsidR="0066560A" w:rsidRPr="00BE1FDC" w:rsidRDefault="0066560A" w:rsidP="0066560A">
      <w:pPr>
        <w:pStyle w:val="paragraph"/>
        <w:numPr>
          <w:ilvl w:val="0"/>
          <w:numId w:val="4"/>
        </w:numPr>
        <w:spacing w:before="0" w:beforeAutospacing="0" w:after="0" w:afterAutospacing="0"/>
        <w:textAlignment w:val="baseline"/>
        <w:rPr>
          <w:rStyle w:val="eop"/>
          <w:rFonts w:ascii="Segoe UI" w:hAnsi="Segoe UI" w:cs="Segoe UI"/>
        </w:rPr>
      </w:pPr>
      <w:r w:rsidRPr="00BE1FDC">
        <w:rPr>
          <w:rStyle w:val="normaltextrun"/>
          <w:rFonts w:ascii="Segoe UI" w:hAnsi="Segoe UI" w:cs="Segoe UI"/>
          <w:color w:val="0E101A"/>
        </w:rPr>
        <w:t xml:space="preserve">In today’s gospel, he said He does nothing on His own but only what He saw the Father doing. </w:t>
      </w:r>
      <w:proofErr w:type="gramStart"/>
      <w:r w:rsidRPr="00BE1FDC">
        <w:rPr>
          <w:rStyle w:val="normaltextrun"/>
          <w:rFonts w:ascii="Segoe UI" w:hAnsi="Segoe UI" w:cs="Segoe UI"/>
          <w:color w:val="0E101A"/>
        </w:rPr>
        <w:t>So</w:t>
      </w:r>
      <w:proofErr w:type="gramEnd"/>
      <w:r w:rsidRPr="00BE1FDC">
        <w:rPr>
          <w:rStyle w:val="normaltextrun"/>
          <w:rFonts w:ascii="Segoe UI" w:hAnsi="Segoe UI" w:cs="Segoe UI"/>
          <w:color w:val="0E101A"/>
        </w:rPr>
        <w:t xml:space="preserve"> Jesus acted and spoke out of total peace.  </w:t>
      </w:r>
    </w:p>
    <w:p w14:paraId="34EA215E" w14:textId="2EEA1E2F" w:rsidR="0066560A" w:rsidRPr="00BE1FDC" w:rsidRDefault="0066560A" w:rsidP="0066560A">
      <w:pPr>
        <w:pStyle w:val="paragraph"/>
        <w:numPr>
          <w:ilvl w:val="0"/>
          <w:numId w:val="4"/>
        </w:numPr>
        <w:spacing w:before="0" w:beforeAutospacing="0" w:after="0" w:afterAutospacing="0"/>
        <w:textAlignment w:val="baseline"/>
        <w:rPr>
          <w:rStyle w:val="eop"/>
          <w:rFonts w:ascii="Segoe UI" w:hAnsi="Segoe UI" w:cs="Segoe UI"/>
        </w:rPr>
      </w:pPr>
      <w:r w:rsidRPr="00BE1FDC">
        <w:rPr>
          <w:rStyle w:val="normaltextrun"/>
          <w:rFonts w:ascii="Segoe UI" w:hAnsi="Segoe UI" w:cs="Segoe UI"/>
          <w:color w:val="0E101A"/>
        </w:rPr>
        <w:t>He had the coolness of head and heart to confront His adversaries because He knew He was not alone.  </w:t>
      </w:r>
    </w:p>
    <w:p w14:paraId="03240040" w14:textId="586CB20D" w:rsidR="0066560A" w:rsidRPr="00BE1FDC" w:rsidRDefault="0066560A" w:rsidP="0066560A">
      <w:pPr>
        <w:pStyle w:val="paragraph"/>
        <w:numPr>
          <w:ilvl w:val="0"/>
          <w:numId w:val="4"/>
        </w:numPr>
        <w:spacing w:before="0" w:beforeAutospacing="0" w:after="0" w:afterAutospacing="0"/>
        <w:textAlignment w:val="baseline"/>
        <w:rPr>
          <w:rFonts w:ascii="Segoe UI" w:hAnsi="Segoe UI" w:cs="Segoe UI"/>
        </w:rPr>
      </w:pPr>
      <w:r w:rsidRPr="00BE1FDC">
        <w:rPr>
          <w:rStyle w:val="normaltextrun"/>
          <w:rFonts w:ascii="Segoe UI" w:hAnsi="Segoe UI" w:cs="Segoe UI"/>
          <w:color w:val="0E101A"/>
        </w:rPr>
        <w:t>He had the conviction to speak the Truth with clarity because He knew His Father spoke through Him. </w:t>
      </w:r>
      <w:r w:rsidRPr="00BE1FDC">
        <w:rPr>
          <w:rStyle w:val="eop"/>
          <w:rFonts w:ascii="Segoe UI" w:hAnsi="Segoe UI" w:cs="Segoe UI"/>
          <w:color w:val="0E101A"/>
        </w:rPr>
        <w:t> </w:t>
      </w:r>
    </w:p>
    <w:p w14:paraId="172A4A34" w14:textId="77777777" w:rsidR="0066560A" w:rsidRPr="00BE1FDC" w:rsidRDefault="0066560A" w:rsidP="0066560A">
      <w:pPr>
        <w:pStyle w:val="paragraph"/>
        <w:spacing w:before="0" w:beforeAutospacing="0" w:after="0" w:afterAutospacing="0"/>
        <w:textAlignment w:val="baseline"/>
        <w:rPr>
          <w:rFonts w:ascii="Segoe UI" w:hAnsi="Segoe UI" w:cs="Segoe UI"/>
        </w:rPr>
      </w:pPr>
      <w:r w:rsidRPr="00BE1FDC">
        <w:rPr>
          <w:rStyle w:val="eop"/>
          <w:rFonts w:ascii="Calibri" w:hAnsi="Calibri" w:cs="Calibri"/>
        </w:rPr>
        <w:t> </w:t>
      </w:r>
    </w:p>
    <w:p w14:paraId="2C917BB7" w14:textId="69F202F5" w:rsidR="000205CC" w:rsidRPr="00BE1FDC" w:rsidRDefault="0066560A" w:rsidP="000205CC">
      <w:pPr>
        <w:pStyle w:val="paragraph"/>
        <w:spacing w:before="0" w:beforeAutospacing="0" w:after="0" w:afterAutospacing="0"/>
        <w:textAlignment w:val="baseline"/>
        <w:rPr>
          <w:rStyle w:val="eop"/>
          <w:rFonts w:ascii="Segoe UI" w:hAnsi="Segoe UI" w:cs="Segoe UI"/>
        </w:rPr>
      </w:pPr>
      <w:r w:rsidRPr="00BE1FDC">
        <w:rPr>
          <w:rStyle w:val="normaltextrun"/>
          <w:rFonts w:ascii="Segoe UI" w:hAnsi="Segoe UI" w:cs="Segoe UI"/>
          <w:color w:val="0E101A"/>
          <w:shd w:val="clear" w:color="auto" w:fill="FFFFFF"/>
        </w:rPr>
        <w:t>Like our body temperature rises when we have a fever, so does the temperature increase in our emotions during moments of strife. Our emotions are at work to get others to do what we want. As a result, people feel attacked, which never turns out well. So, renounce those thoughts and feelings. Go to prayer. Talk things out with Jesus and even a trusted friend. You know peace has returned when your adversary is more important to you than what is bothering you.  </w:t>
      </w:r>
      <w:r w:rsidRPr="00BE1FDC">
        <w:rPr>
          <w:rStyle w:val="eop"/>
          <w:rFonts w:ascii="Segoe UI" w:hAnsi="Segoe UI" w:cs="Segoe UI"/>
          <w:color w:val="0E101A"/>
          <w:shd w:val="clear" w:color="auto" w:fill="FFFFFF"/>
        </w:rPr>
        <w:t> </w:t>
      </w:r>
    </w:p>
    <w:p w14:paraId="6443F432" w14:textId="77777777" w:rsidR="000205CC" w:rsidRPr="00BE1FDC" w:rsidRDefault="000205CC" w:rsidP="000205CC">
      <w:pPr>
        <w:pStyle w:val="paragraph"/>
        <w:spacing w:before="0" w:beforeAutospacing="0" w:after="0" w:afterAutospacing="0"/>
        <w:textAlignment w:val="baseline"/>
        <w:rPr>
          <w:rStyle w:val="eop"/>
          <w:rFonts w:ascii="Segoe UI" w:hAnsi="Segoe UI" w:cs="Segoe UI"/>
        </w:rPr>
      </w:pPr>
    </w:p>
    <w:p w14:paraId="1DFBFE67" w14:textId="77777777" w:rsidR="000205CC" w:rsidRPr="00BE1FDC" w:rsidRDefault="000205CC" w:rsidP="000205CC">
      <w:pPr>
        <w:pStyle w:val="paragraph"/>
        <w:spacing w:before="0" w:beforeAutospacing="0" w:after="0" w:afterAutospacing="0"/>
        <w:textAlignment w:val="baseline"/>
        <w:rPr>
          <w:rFonts w:ascii="Segoe UI" w:hAnsi="Segoe UI" w:cs="Segoe UI"/>
        </w:rPr>
      </w:pPr>
      <w:r w:rsidRPr="00BE1FDC">
        <w:rPr>
          <w:rStyle w:val="eop"/>
          <w:rFonts w:ascii="Segoe UI" w:hAnsi="Segoe UI" w:cs="Segoe UI"/>
          <w:b/>
          <w:bCs/>
        </w:rPr>
        <w:t>Gospel Challenge:</w:t>
      </w:r>
      <w:r w:rsidRPr="00BE1FDC">
        <w:rPr>
          <w:rStyle w:val="eop"/>
          <w:rFonts w:ascii="Segoe UI" w:hAnsi="Segoe UI" w:cs="Segoe UI"/>
        </w:rPr>
        <w:t> </w:t>
      </w:r>
    </w:p>
    <w:p w14:paraId="62330B15" w14:textId="0F1C1C36" w:rsidR="0066560A" w:rsidRPr="00BE1FDC" w:rsidRDefault="000205CC" w:rsidP="000205CC">
      <w:pPr>
        <w:pStyle w:val="paragraph"/>
        <w:spacing w:before="0" w:beforeAutospacing="0" w:after="0" w:afterAutospacing="0"/>
        <w:textAlignment w:val="baseline"/>
        <w:rPr>
          <w:rStyle w:val="normaltextrun"/>
          <w:rFonts w:ascii="Segoe UI" w:hAnsi="Segoe UI" w:cs="Segoe UI"/>
          <w:color w:val="0E101A"/>
          <w:bdr w:val="none" w:sz="0" w:space="0" w:color="auto" w:frame="1"/>
        </w:rPr>
      </w:pPr>
      <w:r w:rsidRPr="00BE1FDC">
        <w:rPr>
          <w:rStyle w:val="normaltextrun"/>
          <w:rFonts w:ascii="Segoe UI" w:hAnsi="Segoe UI" w:cs="Segoe UI"/>
          <w:color w:val="0E101A"/>
        </w:rPr>
        <w:t xml:space="preserve"> </w:t>
      </w:r>
      <w:r w:rsidR="0066560A" w:rsidRPr="00BE1FDC">
        <w:rPr>
          <w:rStyle w:val="normaltextrun"/>
          <w:rFonts w:ascii="Segoe UI" w:hAnsi="Segoe UI" w:cs="Segoe UI"/>
          <w:color w:val="0E101A"/>
          <w:bdr w:val="none" w:sz="0" w:space="0" w:color="auto" w:frame="1"/>
        </w:rPr>
        <w:t xml:space="preserve">Finally, remember, Jesus never cut anyone out of His heart. Even the soldier who crucified Him knew this and declared, “Truly, this is the Son of God.” Something which the Pharisees accused Jesus of and had Him crucified. But Jesus stood tall to the end. </w:t>
      </w:r>
      <w:r w:rsidR="00D6456F">
        <w:rPr>
          <w:rStyle w:val="normaltextrun"/>
          <w:rFonts w:ascii="Segoe UI" w:hAnsi="Segoe UI" w:cs="Segoe UI"/>
          <w:color w:val="0E101A"/>
          <w:bdr w:val="none" w:sz="0" w:space="0" w:color="auto" w:frame="1"/>
        </w:rPr>
        <w:t>Let’s stand tall with Him in everything we do.</w:t>
      </w:r>
    </w:p>
    <w:p w14:paraId="4E401029" w14:textId="77777777" w:rsidR="0066560A" w:rsidRPr="00BE1FDC" w:rsidRDefault="0066560A" w:rsidP="000205CC">
      <w:pPr>
        <w:pStyle w:val="paragraph"/>
        <w:spacing w:before="0" w:beforeAutospacing="0" w:after="0" w:afterAutospacing="0"/>
        <w:textAlignment w:val="baseline"/>
        <w:rPr>
          <w:rStyle w:val="normaltextrun"/>
          <w:rFonts w:ascii="Segoe UI" w:hAnsi="Segoe UI" w:cs="Segoe UI"/>
          <w:color w:val="0E101A"/>
          <w:bdr w:val="none" w:sz="0" w:space="0" w:color="auto" w:frame="1"/>
        </w:rPr>
      </w:pPr>
    </w:p>
    <w:p w14:paraId="675B7FE5" w14:textId="6E11C0E5" w:rsidR="000205CC" w:rsidRPr="00BE1FDC" w:rsidRDefault="0066560A" w:rsidP="000205CC">
      <w:pPr>
        <w:pStyle w:val="paragraph"/>
        <w:spacing w:before="0" w:beforeAutospacing="0" w:after="0" w:afterAutospacing="0"/>
        <w:textAlignment w:val="baseline"/>
        <w:rPr>
          <w:rStyle w:val="normaltextrun"/>
          <w:rFonts w:ascii="Segoe UI" w:hAnsi="Segoe UI" w:cs="Segoe UI"/>
          <w:color w:val="0E101A"/>
        </w:rPr>
      </w:pPr>
      <w:r w:rsidRPr="00BE1FDC">
        <w:rPr>
          <w:rStyle w:val="normaltextrun"/>
          <w:rFonts w:ascii="Segoe UI" w:hAnsi="Segoe UI" w:cs="Segoe UI"/>
          <w:color w:val="0E101A"/>
          <w:bdr w:val="none" w:sz="0" w:space="0" w:color="auto" w:frame="1"/>
        </w:rPr>
        <w:t>Let peace reign.</w:t>
      </w:r>
    </w:p>
    <w:p w14:paraId="7356F61B" w14:textId="0AB8DE79" w:rsidR="000205CC" w:rsidRDefault="000205CC" w:rsidP="000205CC">
      <w:pPr>
        <w:pStyle w:val="paragraph"/>
        <w:spacing w:before="0" w:beforeAutospacing="0" w:after="0" w:afterAutospacing="0"/>
        <w:textAlignment w:val="baseline"/>
        <w:rPr>
          <w:rFonts w:ascii="Segoe UI" w:hAnsi="Segoe UI" w:cs="Segoe UI"/>
        </w:rPr>
      </w:pPr>
    </w:p>
    <w:p w14:paraId="382FD7E9" w14:textId="42C2F14E" w:rsidR="0031420E" w:rsidRPr="00BE1FDC" w:rsidRDefault="0031420E" w:rsidP="0031420E">
      <w:pPr>
        <w:pStyle w:val="paragraph"/>
        <w:spacing w:before="240" w:beforeAutospacing="0" w:after="0" w:afterAutospacing="0"/>
        <w:textAlignment w:val="baseline"/>
        <w:rPr>
          <w:rFonts w:ascii="Segoe UI" w:hAnsi="Segoe UI" w:cs="Segoe UI"/>
        </w:rPr>
      </w:pPr>
      <w:r>
        <w:t>(Continued)</w:t>
      </w:r>
    </w:p>
    <w:tbl>
      <w:tblPr>
        <w:tblStyle w:val="TableGrid"/>
        <w:tblW w:w="0" w:type="auto"/>
        <w:jc w:val="center"/>
        <w:tblLook w:val="04A0" w:firstRow="1" w:lastRow="0" w:firstColumn="1" w:lastColumn="0" w:noHBand="0" w:noVBand="1"/>
      </w:tblPr>
      <w:tblGrid>
        <w:gridCol w:w="3325"/>
      </w:tblGrid>
      <w:tr w:rsidR="0031420E" w:rsidRPr="004B3B40" w14:paraId="788CCBBC" w14:textId="77777777" w:rsidTr="005D64A8">
        <w:trPr>
          <w:trHeight w:val="1556"/>
          <w:jc w:val="center"/>
        </w:trPr>
        <w:tc>
          <w:tcPr>
            <w:tcW w:w="3325" w:type="dxa"/>
          </w:tcPr>
          <w:p w14:paraId="2825CF91" w14:textId="77777777" w:rsidR="0031420E" w:rsidRPr="004B3B40" w:rsidRDefault="0031420E" w:rsidP="005D64A8">
            <w:pPr>
              <w:jc w:val="center"/>
              <w:textAlignment w:val="baseline"/>
              <w:rPr>
                <w:rFonts w:ascii="Segoe UI" w:hAnsi="Segoe UI" w:cs="Segoe UI"/>
              </w:rPr>
            </w:pPr>
            <w:r w:rsidRPr="004B3B40">
              <w:rPr>
                <w:rFonts w:ascii="Segoe UI" w:hAnsi="Segoe UI" w:cs="Segoe UI"/>
                <w:b/>
                <w:bCs/>
              </w:rPr>
              <w:lastRenderedPageBreak/>
              <w:t>The Sacrament of Reconciliation</w:t>
            </w:r>
          </w:p>
          <w:p w14:paraId="4D98C365" w14:textId="77777777" w:rsidR="0031420E" w:rsidRPr="004B3B40" w:rsidRDefault="0031420E" w:rsidP="005D64A8">
            <w:pPr>
              <w:jc w:val="center"/>
              <w:textAlignment w:val="baseline"/>
              <w:rPr>
                <w:rFonts w:ascii="Segoe UI" w:hAnsi="Segoe UI" w:cs="Segoe UI"/>
                <w:b/>
                <w:bCs/>
              </w:rPr>
            </w:pPr>
            <w:r w:rsidRPr="004B3B40">
              <w:rPr>
                <w:rFonts w:ascii="Segoe UI" w:hAnsi="Segoe UI" w:cs="Segoe UI"/>
              </w:rPr>
              <w:t xml:space="preserve">March 18 from 6-7 p.m., Monday through Friday, </w:t>
            </w:r>
            <w:r w:rsidRPr="004B3B40">
              <w:rPr>
                <w:rFonts w:ascii="Segoe UI" w:hAnsi="Segoe UI" w:cs="Segoe UI"/>
              </w:rPr>
              <w:br/>
              <w:t xml:space="preserve">and Monday and Tuesday </w:t>
            </w:r>
            <w:r w:rsidRPr="004B3B40">
              <w:rPr>
                <w:rFonts w:ascii="Segoe UI" w:hAnsi="Segoe UI" w:cs="Segoe UI"/>
              </w:rPr>
              <w:br/>
              <w:t>of Holy Week.</w:t>
            </w:r>
            <w:r w:rsidRPr="004B3B40">
              <w:rPr>
                <w:rFonts w:ascii="Segoe UI" w:hAnsi="Segoe UI" w:cs="Segoe UI"/>
              </w:rPr>
              <w:br/>
            </w:r>
          </w:p>
        </w:tc>
      </w:tr>
    </w:tbl>
    <w:p w14:paraId="4C70E787" w14:textId="77777777" w:rsidR="0031420E" w:rsidRPr="004B3B40" w:rsidRDefault="0031420E" w:rsidP="0031420E">
      <w:pPr>
        <w:spacing w:after="0" w:line="240" w:lineRule="auto"/>
        <w:ind w:left="720"/>
        <w:textAlignment w:val="baseline"/>
        <w:rPr>
          <w:rFonts w:ascii="Segoe UI" w:eastAsia="Times New Roman" w:hAnsi="Segoe UI" w:cs="Segoe UI"/>
          <w:sz w:val="24"/>
          <w:szCs w:val="24"/>
        </w:rPr>
      </w:pPr>
      <w:r w:rsidRPr="004B3B40">
        <w:rPr>
          <w:rFonts w:ascii="Segoe UI" w:eastAsia="Times New Roman" w:hAnsi="Segoe UI" w:cs="Segoe UI"/>
          <w:sz w:val="24"/>
          <w:szCs w:val="24"/>
        </w:rPr>
        <w:br/>
        <w:t>Confessions end after Tuesday of Holy Week, including Holy Thursday – Holy Saturday. Please take advantage of this opportunity.</w:t>
      </w:r>
    </w:p>
    <w:p w14:paraId="226F062E" w14:textId="77777777" w:rsidR="0031420E" w:rsidRPr="004B3B40" w:rsidRDefault="0031420E" w:rsidP="0031420E">
      <w:pPr>
        <w:spacing w:after="0" w:line="240" w:lineRule="auto"/>
        <w:ind w:left="720"/>
        <w:textAlignment w:val="baseline"/>
        <w:rPr>
          <w:rFonts w:ascii="Segoe UI" w:eastAsia="Times New Roman" w:hAnsi="Segoe UI" w:cs="Segoe UI"/>
          <w:b/>
          <w:bCs/>
          <w:color w:val="000000" w:themeColor="text1"/>
          <w:sz w:val="24"/>
          <w:szCs w:val="24"/>
        </w:rPr>
      </w:pPr>
    </w:p>
    <w:p w14:paraId="184CC7EA" w14:textId="77777777" w:rsidR="0031420E" w:rsidRPr="004B3B40" w:rsidRDefault="0031420E" w:rsidP="0031420E">
      <w:pPr>
        <w:shd w:val="clear" w:color="auto" w:fill="FFFFFF"/>
        <w:spacing w:after="100" w:afterAutospacing="1" w:line="240" w:lineRule="auto"/>
        <w:rPr>
          <w:rFonts w:ascii="Segoe UI" w:eastAsia="Times New Roman" w:hAnsi="Segoe UI" w:cs="Segoe UI"/>
          <w:color w:val="000000" w:themeColor="text1"/>
          <w:sz w:val="24"/>
          <w:szCs w:val="24"/>
        </w:rPr>
      </w:pPr>
      <w:r w:rsidRPr="004B3B40">
        <w:rPr>
          <w:rFonts w:ascii="Segoe UI" w:eastAsia="Times New Roman" w:hAnsi="Segoe UI" w:cs="Segoe UI"/>
          <w:b/>
          <w:bCs/>
          <w:color w:val="000000" w:themeColor="text1"/>
          <w:sz w:val="24"/>
          <w:szCs w:val="24"/>
        </w:rPr>
        <w:t>Love Your Neighbor:</w:t>
      </w:r>
      <w:r w:rsidRPr="004B3B40">
        <w:rPr>
          <w:rFonts w:ascii="Segoe UI" w:eastAsia="Times New Roman" w:hAnsi="Segoe UI" w:cs="Segoe UI"/>
          <w:b/>
          <w:bCs/>
          <w:color w:val="000000" w:themeColor="text1"/>
          <w:sz w:val="24"/>
          <w:szCs w:val="24"/>
        </w:rPr>
        <w:br/>
      </w:r>
      <w:r w:rsidRPr="004B3B40">
        <w:rPr>
          <w:rFonts w:ascii="Segoe UI" w:eastAsia="Times New Roman" w:hAnsi="Segoe UI" w:cs="Segoe UI"/>
          <w:color w:val="000000" w:themeColor="text1"/>
          <w:sz w:val="24"/>
          <w:szCs w:val="24"/>
        </w:rPr>
        <w:t>Please join me in praying for all baptized Catholics to be faithful to Jesus in the Holy Mass every weekend. Hail Mary, full of grace…</w:t>
      </w:r>
    </w:p>
    <w:p w14:paraId="549E0E22" w14:textId="77777777" w:rsidR="0031420E" w:rsidRPr="004B3B40" w:rsidRDefault="0031420E" w:rsidP="0031420E">
      <w:pPr>
        <w:shd w:val="clear" w:color="auto" w:fill="FFFFFF"/>
        <w:spacing w:after="100" w:afterAutospacing="1" w:line="240" w:lineRule="auto"/>
        <w:rPr>
          <w:rFonts w:ascii="Segoe UI" w:eastAsia="Times New Roman" w:hAnsi="Segoe UI" w:cs="Segoe UI"/>
          <w:i/>
          <w:iCs/>
          <w:color w:val="000000" w:themeColor="text1"/>
          <w:sz w:val="24"/>
          <w:szCs w:val="24"/>
        </w:rPr>
      </w:pPr>
      <w:r w:rsidRPr="004B3B40">
        <w:rPr>
          <w:rFonts w:ascii="Segoe UI" w:eastAsia="Times New Roman" w:hAnsi="Segoe UI" w:cs="Segoe UI"/>
          <w:sz w:val="24"/>
          <w:szCs w:val="24"/>
        </w:rPr>
        <w:t xml:space="preserve">Mother Mary, “I am yours now and forever. Through you and with you, I always want to belong completely to Jesus.” </w:t>
      </w:r>
      <w:r w:rsidRPr="004B3B40">
        <w:rPr>
          <w:rFonts w:ascii="Segoe UI" w:eastAsia="Times New Roman" w:hAnsi="Segoe UI" w:cs="Segoe UI"/>
          <w:i/>
          <w:iCs/>
          <w:color w:val="000000"/>
          <w:sz w:val="24"/>
          <w:szCs w:val="24"/>
        </w:rPr>
        <w:t xml:space="preserve">The Surrender Novena - </w:t>
      </w:r>
      <w:proofErr w:type="spellStart"/>
      <w:r w:rsidRPr="004B3B40">
        <w:rPr>
          <w:rFonts w:ascii="Segoe UI" w:eastAsia="Times New Roman" w:hAnsi="Segoe UI" w:cs="Segoe UI"/>
          <w:i/>
          <w:iCs/>
          <w:color w:val="000000"/>
          <w:sz w:val="24"/>
          <w:szCs w:val="24"/>
        </w:rPr>
        <w:t>InHeartland</w:t>
      </w:r>
      <w:proofErr w:type="spellEnd"/>
      <w:r w:rsidRPr="004B3B40">
        <w:rPr>
          <w:rFonts w:ascii="Segoe UI" w:eastAsia="Times New Roman" w:hAnsi="Segoe UI" w:cs="Segoe UI"/>
          <w:i/>
          <w:iCs/>
          <w:color w:val="000000"/>
          <w:sz w:val="24"/>
          <w:szCs w:val="24"/>
        </w:rPr>
        <w:t>. https://inheartland.com/pages/the-surrender-novena</w:t>
      </w:r>
    </w:p>
    <w:p w14:paraId="4E911C0C" w14:textId="77777777" w:rsidR="0031420E" w:rsidRPr="004B3B40" w:rsidRDefault="0031420E" w:rsidP="0031420E">
      <w:pPr>
        <w:shd w:val="clear" w:color="auto" w:fill="FFFFFF"/>
        <w:spacing w:after="100" w:afterAutospacing="1" w:line="240" w:lineRule="auto"/>
        <w:rPr>
          <w:rFonts w:ascii="Segoe UI" w:eastAsia="Times New Roman" w:hAnsi="Segoe UI" w:cs="Segoe UI"/>
          <w:color w:val="000000" w:themeColor="text1"/>
          <w:sz w:val="24"/>
          <w:szCs w:val="24"/>
        </w:rPr>
      </w:pPr>
      <w:r w:rsidRPr="004B3B40">
        <w:rPr>
          <w:rFonts w:ascii="Segoe UI" w:eastAsia="Times New Roman" w:hAnsi="Segoe UI" w:cs="Segoe UI"/>
          <w:color w:val="000000" w:themeColor="text1"/>
          <w:sz w:val="24"/>
          <w:szCs w:val="24"/>
        </w:rPr>
        <w:t>Peace be with you.</w:t>
      </w:r>
    </w:p>
    <w:p w14:paraId="2FEDCF34" w14:textId="77777777" w:rsidR="0031420E" w:rsidRDefault="0031420E" w:rsidP="0031420E">
      <w:pPr>
        <w:shd w:val="clear" w:color="auto" w:fill="FFFFFF"/>
        <w:spacing w:after="100" w:afterAutospacing="1" w:line="240" w:lineRule="auto"/>
        <w:rPr>
          <w:rFonts w:ascii="Segoe UI" w:eastAsia="Times New Roman" w:hAnsi="Segoe UI" w:cs="Segoe UI"/>
          <w:color w:val="000000" w:themeColor="text1"/>
          <w:sz w:val="24"/>
          <w:szCs w:val="24"/>
        </w:rPr>
      </w:pPr>
      <w:r w:rsidRPr="004B3B40">
        <w:rPr>
          <w:rFonts w:ascii="Segoe UI" w:eastAsia="Times New Roman" w:hAnsi="Segoe UI" w:cs="Segoe UI"/>
          <w:color w:val="000000" w:themeColor="text1"/>
          <w:sz w:val="24"/>
          <w:szCs w:val="24"/>
        </w:rPr>
        <w:t>Fr. Rick Pilger, IC</w:t>
      </w:r>
      <w:r w:rsidRPr="004B3B40">
        <w:rPr>
          <w:rFonts w:ascii="Segoe UI" w:eastAsia="Times New Roman" w:hAnsi="Segoe UI" w:cs="Segoe UI"/>
          <w:color w:val="000000" w:themeColor="text1"/>
          <w:sz w:val="24"/>
          <w:szCs w:val="24"/>
        </w:rPr>
        <w:br/>
      </w:r>
      <w:hyperlink r:id="rId6" w:history="1">
        <w:r w:rsidRPr="004B3B40">
          <w:rPr>
            <w:rFonts w:ascii="Segoe UI" w:eastAsia="Times New Roman" w:hAnsi="Segoe UI" w:cs="Segoe UI"/>
            <w:color w:val="0563C1" w:themeColor="hyperlink"/>
            <w:sz w:val="24"/>
            <w:szCs w:val="24"/>
            <w:u w:val="single"/>
          </w:rPr>
          <w:t>www.bscchurch.com</w:t>
        </w:r>
      </w:hyperlink>
      <w:r w:rsidRPr="004B3B40">
        <w:rPr>
          <w:rFonts w:ascii="Segoe UI" w:eastAsia="Times New Roman" w:hAnsi="Segoe UI" w:cs="Segoe UI"/>
          <w:color w:val="000000" w:themeColor="text1"/>
          <w:sz w:val="24"/>
          <w:szCs w:val="24"/>
        </w:rPr>
        <w:t xml:space="preserve"> </w:t>
      </w:r>
    </w:p>
    <w:p w14:paraId="2E1C41D6" w14:textId="77777777" w:rsidR="00D6456F" w:rsidRPr="004B3B40" w:rsidRDefault="00D6456F" w:rsidP="0031420E">
      <w:pPr>
        <w:shd w:val="clear" w:color="auto" w:fill="FFFFFF"/>
        <w:spacing w:after="100" w:afterAutospacing="1" w:line="240" w:lineRule="auto"/>
        <w:rPr>
          <w:rFonts w:ascii="Segoe UI" w:eastAsia="Times New Roman" w:hAnsi="Segoe UI" w:cs="Segoe UI"/>
          <w:color w:val="000000" w:themeColor="text1"/>
          <w:sz w:val="24"/>
          <w:szCs w:val="24"/>
        </w:rPr>
      </w:pPr>
    </w:p>
    <w:sectPr w:rsidR="00D6456F" w:rsidRPr="004B3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73F88"/>
    <w:multiLevelType w:val="multilevel"/>
    <w:tmpl w:val="2798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42D57"/>
    <w:multiLevelType w:val="multilevel"/>
    <w:tmpl w:val="35CC4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533B0"/>
    <w:multiLevelType w:val="multilevel"/>
    <w:tmpl w:val="52DEA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47BB4"/>
    <w:multiLevelType w:val="hybridMultilevel"/>
    <w:tmpl w:val="EFF0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153997">
    <w:abstractNumId w:val="0"/>
  </w:num>
  <w:num w:numId="2" w16cid:durableId="269238838">
    <w:abstractNumId w:val="2"/>
  </w:num>
  <w:num w:numId="3" w16cid:durableId="1552378781">
    <w:abstractNumId w:val="1"/>
  </w:num>
  <w:num w:numId="4" w16cid:durableId="121289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3NzMxNTezMDYxNjVR0lEKTi0uzszPAykwqgUAmbqIEiwAAAA="/>
    <w:docVar w:name="dgnword-docGUID" w:val="{04A6DC7E-E66F-4801-AF2B-63102532356B}"/>
    <w:docVar w:name="dgnword-drafile" w:val="C:\Users\FR2BA8~1.RIC\AppData\Local\Temp\draDC8E.tmp"/>
    <w:docVar w:name="dgnword-eventsink" w:val="2612357435504"/>
  </w:docVars>
  <w:rsids>
    <w:rsidRoot w:val="000205CC"/>
    <w:rsid w:val="000205CC"/>
    <w:rsid w:val="00052B07"/>
    <w:rsid w:val="00057A66"/>
    <w:rsid w:val="0031420E"/>
    <w:rsid w:val="0066560A"/>
    <w:rsid w:val="007B1D7D"/>
    <w:rsid w:val="00927EB3"/>
    <w:rsid w:val="00BD75C1"/>
    <w:rsid w:val="00BE1FDC"/>
    <w:rsid w:val="00CB79CE"/>
    <w:rsid w:val="00D6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C2D1"/>
  <w15:chartTrackingRefBased/>
  <w15:docId w15:val="{A7CD20B1-D768-42D0-8532-928E70B6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0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05CC"/>
  </w:style>
  <w:style w:type="character" w:customStyle="1" w:styleId="scxw173117949">
    <w:name w:val="scxw173117949"/>
    <w:basedOn w:val="DefaultParagraphFont"/>
    <w:rsid w:val="000205CC"/>
  </w:style>
  <w:style w:type="character" w:customStyle="1" w:styleId="eop">
    <w:name w:val="eop"/>
    <w:basedOn w:val="DefaultParagraphFont"/>
    <w:rsid w:val="000205CC"/>
  </w:style>
  <w:style w:type="character" w:styleId="Hyperlink">
    <w:name w:val="Hyperlink"/>
    <w:basedOn w:val="DefaultParagraphFont"/>
    <w:uiPriority w:val="99"/>
    <w:unhideWhenUsed/>
    <w:rsid w:val="000205CC"/>
    <w:rPr>
      <w:color w:val="0563C1" w:themeColor="hyperlink"/>
      <w:u w:val="single"/>
    </w:rPr>
  </w:style>
  <w:style w:type="character" w:styleId="UnresolvedMention">
    <w:name w:val="Unresolved Mention"/>
    <w:basedOn w:val="DefaultParagraphFont"/>
    <w:uiPriority w:val="99"/>
    <w:semiHidden/>
    <w:unhideWhenUsed/>
    <w:rsid w:val="000205CC"/>
    <w:rPr>
      <w:color w:val="605E5C"/>
      <w:shd w:val="clear" w:color="auto" w:fill="E1DFDD"/>
    </w:rPr>
  </w:style>
  <w:style w:type="table" w:styleId="TableGrid">
    <w:name w:val="Table Grid"/>
    <w:basedOn w:val="TableNormal"/>
    <w:uiPriority w:val="39"/>
    <w:rsid w:val="0031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4311">
      <w:bodyDiv w:val="1"/>
      <w:marLeft w:val="0"/>
      <w:marRight w:val="0"/>
      <w:marTop w:val="0"/>
      <w:marBottom w:val="0"/>
      <w:divBdr>
        <w:top w:val="none" w:sz="0" w:space="0" w:color="auto"/>
        <w:left w:val="none" w:sz="0" w:space="0" w:color="auto"/>
        <w:bottom w:val="none" w:sz="0" w:space="0" w:color="auto"/>
        <w:right w:val="none" w:sz="0" w:space="0" w:color="auto"/>
      </w:divBdr>
      <w:divsChild>
        <w:div w:id="1617757010">
          <w:marLeft w:val="0"/>
          <w:marRight w:val="0"/>
          <w:marTop w:val="0"/>
          <w:marBottom w:val="0"/>
          <w:divBdr>
            <w:top w:val="none" w:sz="0" w:space="0" w:color="auto"/>
            <w:left w:val="none" w:sz="0" w:space="0" w:color="auto"/>
            <w:bottom w:val="none" w:sz="0" w:space="0" w:color="auto"/>
            <w:right w:val="none" w:sz="0" w:space="0" w:color="auto"/>
          </w:divBdr>
          <w:divsChild>
            <w:div w:id="581183068">
              <w:marLeft w:val="0"/>
              <w:marRight w:val="0"/>
              <w:marTop w:val="0"/>
              <w:marBottom w:val="0"/>
              <w:divBdr>
                <w:top w:val="none" w:sz="0" w:space="0" w:color="auto"/>
                <w:left w:val="none" w:sz="0" w:space="0" w:color="auto"/>
                <w:bottom w:val="none" w:sz="0" w:space="0" w:color="auto"/>
                <w:right w:val="none" w:sz="0" w:space="0" w:color="auto"/>
              </w:divBdr>
            </w:div>
            <w:div w:id="1127627218">
              <w:marLeft w:val="0"/>
              <w:marRight w:val="0"/>
              <w:marTop w:val="0"/>
              <w:marBottom w:val="0"/>
              <w:divBdr>
                <w:top w:val="none" w:sz="0" w:space="0" w:color="auto"/>
                <w:left w:val="none" w:sz="0" w:space="0" w:color="auto"/>
                <w:bottom w:val="none" w:sz="0" w:space="0" w:color="auto"/>
                <w:right w:val="none" w:sz="0" w:space="0" w:color="auto"/>
              </w:divBdr>
            </w:div>
            <w:div w:id="777484424">
              <w:marLeft w:val="0"/>
              <w:marRight w:val="0"/>
              <w:marTop w:val="0"/>
              <w:marBottom w:val="0"/>
              <w:divBdr>
                <w:top w:val="none" w:sz="0" w:space="0" w:color="auto"/>
                <w:left w:val="none" w:sz="0" w:space="0" w:color="auto"/>
                <w:bottom w:val="none" w:sz="0" w:space="0" w:color="auto"/>
                <w:right w:val="none" w:sz="0" w:space="0" w:color="auto"/>
              </w:divBdr>
            </w:div>
            <w:div w:id="317881415">
              <w:marLeft w:val="0"/>
              <w:marRight w:val="0"/>
              <w:marTop w:val="0"/>
              <w:marBottom w:val="0"/>
              <w:divBdr>
                <w:top w:val="none" w:sz="0" w:space="0" w:color="auto"/>
                <w:left w:val="none" w:sz="0" w:space="0" w:color="auto"/>
                <w:bottom w:val="none" w:sz="0" w:space="0" w:color="auto"/>
                <w:right w:val="none" w:sz="0" w:space="0" w:color="auto"/>
              </w:divBdr>
            </w:div>
          </w:divsChild>
        </w:div>
        <w:div w:id="1971133445">
          <w:marLeft w:val="0"/>
          <w:marRight w:val="0"/>
          <w:marTop w:val="0"/>
          <w:marBottom w:val="0"/>
          <w:divBdr>
            <w:top w:val="none" w:sz="0" w:space="0" w:color="auto"/>
            <w:left w:val="none" w:sz="0" w:space="0" w:color="auto"/>
            <w:bottom w:val="none" w:sz="0" w:space="0" w:color="auto"/>
            <w:right w:val="none" w:sz="0" w:space="0" w:color="auto"/>
          </w:divBdr>
        </w:div>
      </w:divsChild>
    </w:div>
    <w:div w:id="743526374">
      <w:bodyDiv w:val="1"/>
      <w:marLeft w:val="0"/>
      <w:marRight w:val="0"/>
      <w:marTop w:val="0"/>
      <w:marBottom w:val="0"/>
      <w:divBdr>
        <w:top w:val="none" w:sz="0" w:space="0" w:color="auto"/>
        <w:left w:val="none" w:sz="0" w:space="0" w:color="auto"/>
        <w:bottom w:val="none" w:sz="0" w:space="0" w:color="auto"/>
        <w:right w:val="none" w:sz="0" w:space="0" w:color="auto"/>
      </w:divBdr>
      <w:divsChild>
        <w:div w:id="1958217611">
          <w:marLeft w:val="0"/>
          <w:marRight w:val="0"/>
          <w:marTop w:val="0"/>
          <w:marBottom w:val="0"/>
          <w:divBdr>
            <w:top w:val="none" w:sz="0" w:space="0" w:color="auto"/>
            <w:left w:val="none" w:sz="0" w:space="0" w:color="auto"/>
            <w:bottom w:val="none" w:sz="0" w:space="0" w:color="auto"/>
            <w:right w:val="none" w:sz="0" w:space="0" w:color="auto"/>
          </w:divBdr>
        </w:div>
        <w:div w:id="165360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cchurch.com" TargetMode="External"/><Relationship Id="rId5" Type="http://schemas.openxmlformats.org/officeDocument/2006/relationships/hyperlink" Target="https://bible.usccb.org/bible/readings/031324.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Rick Pilger, I.C.</dc:creator>
  <cp:keywords/>
  <dc:description/>
  <cp:lastModifiedBy>Fr. Rick Pilger, I.C.</cp:lastModifiedBy>
  <cp:revision>9</cp:revision>
  <dcterms:created xsi:type="dcterms:W3CDTF">2023-03-20T09:00:00Z</dcterms:created>
  <dcterms:modified xsi:type="dcterms:W3CDTF">2024-03-12T10:23:00Z</dcterms:modified>
</cp:coreProperties>
</file>